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916"/>
        <w:tblW w:w="9322" w:type="dxa"/>
        <w:tblLook w:val="04A0" w:firstRow="1" w:lastRow="0" w:firstColumn="1" w:lastColumn="0" w:noHBand="0" w:noVBand="1"/>
      </w:tblPr>
      <w:tblGrid>
        <w:gridCol w:w="3280"/>
        <w:gridCol w:w="807"/>
        <w:gridCol w:w="849"/>
        <w:gridCol w:w="2709"/>
        <w:gridCol w:w="748"/>
        <w:gridCol w:w="929"/>
      </w:tblGrid>
      <w:tr w:rsidR="00C22E27" w:rsidTr="00913E7D">
        <w:trPr>
          <w:trHeight w:val="495"/>
        </w:trPr>
        <w:tc>
          <w:tcPr>
            <w:tcW w:w="9322" w:type="dxa"/>
            <w:gridSpan w:val="6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r>
              <w:t>Voortgangsrapportage PMW Hulst voor Elkaa</w:t>
            </w:r>
            <w:r w:rsidR="002B60C9">
              <w:t>r</w:t>
            </w:r>
          </w:p>
        </w:tc>
      </w:tr>
      <w:tr w:rsidR="00C22E27" w:rsidTr="00913E7D">
        <w:trPr>
          <w:trHeight w:val="79"/>
        </w:trPr>
        <w:tc>
          <w:tcPr>
            <w:tcW w:w="9322" w:type="dxa"/>
            <w:gridSpan w:val="6"/>
            <w:shd w:val="clear" w:color="auto" w:fill="8EAADB" w:themeFill="accent1" w:themeFillTint="99"/>
          </w:tcPr>
          <w:p w:rsidR="00C22E27" w:rsidRDefault="00C22E27" w:rsidP="00C22E27">
            <w:pPr>
              <w:tabs>
                <w:tab w:val="left" w:pos="2025"/>
              </w:tabs>
              <w:spacing w:line="60" w:lineRule="exact"/>
              <w:ind w:right="23"/>
            </w:pPr>
          </w:p>
        </w:tc>
      </w:tr>
      <w:tr w:rsidR="00C22E27" w:rsidTr="00913E7D">
        <w:trPr>
          <w:trHeight w:val="700"/>
        </w:trPr>
        <w:tc>
          <w:tcPr>
            <w:tcW w:w="3280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r>
              <w:t>Opdracht</w:t>
            </w:r>
          </w:p>
        </w:tc>
        <w:tc>
          <w:tcPr>
            <w:tcW w:w="6042" w:type="dxa"/>
            <w:gridSpan w:val="5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</w:p>
        </w:tc>
      </w:tr>
      <w:tr w:rsidR="00C22E27" w:rsidTr="00913E7D">
        <w:trPr>
          <w:trHeight w:val="463"/>
        </w:trPr>
        <w:tc>
          <w:tcPr>
            <w:tcW w:w="3280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r>
              <w:t>Opdrachtgever</w:t>
            </w:r>
          </w:p>
        </w:tc>
        <w:tc>
          <w:tcPr>
            <w:tcW w:w="807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</w:p>
        </w:tc>
        <w:tc>
          <w:tcPr>
            <w:tcW w:w="849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proofErr w:type="spellStart"/>
            <w:r>
              <w:t>Acc</w:t>
            </w:r>
            <w:proofErr w:type="spellEnd"/>
          </w:p>
        </w:tc>
        <w:tc>
          <w:tcPr>
            <w:tcW w:w="2709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r>
              <w:t>Opdrachtnemer</w:t>
            </w:r>
          </w:p>
        </w:tc>
        <w:tc>
          <w:tcPr>
            <w:tcW w:w="748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</w:p>
        </w:tc>
        <w:tc>
          <w:tcPr>
            <w:tcW w:w="929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proofErr w:type="spellStart"/>
            <w:r>
              <w:t>Acc</w:t>
            </w:r>
            <w:proofErr w:type="spellEnd"/>
          </w:p>
        </w:tc>
      </w:tr>
      <w:tr w:rsidR="00C22E27" w:rsidTr="00913E7D">
        <w:trPr>
          <w:trHeight w:val="426"/>
        </w:trPr>
        <w:tc>
          <w:tcPr>
            <w:tcW w:w="3280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r>
              <w:t>Startdatum</w:t>
            </w:r>
          </w:p>
        </w:tc>
        <w:tc>
          <w:tcPr>
            <w:tcW w:w="1656" w:type="dxa"/>
            <w:gridSpan w:val="2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</w:p>
        </w:tc>
        <w:tc>
          <w:tcPr>
            <w:tcW w:w="2709" w:type="dxa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  <w:r>
              <w:t xml:space="preserve"> Einddatum</w:t>
            </w:r>
          </w:p>
        </w:tc>
        <w:tc>
          <w:tcPr>
            <w:tcW w:w="1677" w:type="dxa"/>
            <w:gridSpan w:val="2"/>
          </w:tcPr>
          <w:p w:rsidR="00C22E27" w:rsidRDefault="00C22E27" w:rsidP="00C22E27">
            <w:pPr>
              <w:tabs>
                <w:tab w:val="left" w:pos="2025"/>
              </w:tabs>
              <w:ind w:right="23"/>
            </w:pPr>
          </w:p>
        </w:tc>
      </w:tr>
      <w:tr w:rsidR="00C22E27" w:rsidTr="00913E7D">
        <w:trPr>
          <w:trHeight w:val="73"/>
        </w:trPr>
        <w:tc>
          <w:tcPr>
            <w:tcW w:w="9322" w:type="dxa"/>
            <w:gridSpan w:val="6"/>
            <w:shd w:val="clear" w:color="auto" w:fill="8EAADB" w:themeFill="accent1" w:themeFillTint="99"/>
          </w:tcPr>
          <w:p w:rsidR="00C22E27" w:rsidRDefault="00C22E27" w:rsidP="00C22E27">
            <w:pPr>
              <w:tabs>
                <w:tab w:val="left" w:pos="2025"/>
              </w:tabs>
              <w:spacing w:line="60" w:lineRule="exact"/>
              <w:ind w:right="23"/>
            </w:pPr>
          </w:p>
        </w:tc>
      </w:tr>
    </w:tbl>
    <w:tbl>
      <w:tblPr>
        <w:tblStyle w:val="Tabelraster"/>
        <w:tblW w:w="9347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9"/>
      </w:tblGrid>
      <w:tr w:rsidR="00923BAC" w:rsidTr="00913E7D">
        <w:trPr>
          <w:trHeight w:val="935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 w:rsidRPr="00923BAC">
              <w:rPr>
                <w:b/>
              </w:rPr>
              <w:t>Resultaten:</w:t>
            </w:r>
          </w:p>
        </w:tc>
        <w:tc>
          <w:tcPr>
            <w:tcW w:w="2336" w:type="dxa"/>
          </w:tcPr>
          <w:p w:rsidR="00923BAC" w:rsidRDefault="00923BAC">
            <w:pPr>
              <w:spacing w:after="160" w:line="259" w:lineRule="auto"/>
            </w:pPr>
            <w:r>
              <w:t>Realisatie:</w:t>
            </w:r>
          </w:p>
          <w:p w:rsidR="00923BAC" w:rsidRDefault="00923BAC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>
            <w:pPr>
              <w:spacing w:after="160" w:line="259" w:lineRule="auto"/>
            </w:pPr>
            <w:r>
              <w:t>Prognose:</w:t>
            </w:r>
          </w:p>
        </w:tc>
        <w:bookmarkStart w:id="0" w:name="_GoBack"/>
        <w:bookmarkEnd w:id="0"/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923BAC">
            <w:pPr>
              <w:spacing w:after="160" w:line="259" w:lineRule="auto"/>
              <w:jc w:val="center"/>
            </w:pPr>
          </w:p>
        </w:tc>
      </w:tr>
      <w:tr w:rsidR="00923BAC" w:rsidTr="00913E7D">
        <w:trPr>
          <w:trHeight w:val="935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 w:rsidRPr="00923BAC">
              <w:rPr>
                <w:b/>
              </w:rPr>
              <w:t>Geld: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Realisatie:</w:t>
            </w:r>
          </w:p>
          <w:p w:rsidR="00923BAC" w:rsidRDefault="00923BAC" w:rsidP="003D535F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Prognose:</w:t>
            </w: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923BAC">
            <w:pPr>
              <w:spacing w:after="160" w:line="259" w:lineRule="auto"/>
              <w:jc w:val="center"/>
            </w:pPr>
          </w:p>
        </w:tc>
      </w:tr>
      <w:tr w:rsidR="00923BAC" w:rsidTr="00913E7D">
        <w:trPr>
          <w:trHeight w:val="935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 w:rsidRPr="00923BAC">
              <w:rPr>
                <w:b/>
              </w:rPr>
              <w:t>Informatie: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Realisatie:</w:t>
            </w:r>
          </w:p>
          <w:p w:rsidR="00923BAC" w:rsidRDefault="00923BAC" w:rsidP="003D535F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Prognose:</w:t>
            </w: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923BAC">
            <w:pPr>
              <w:spacing w:after="160" w:line="259" w:lineRule="auto"/>
              <w:jc w:val="center"/>
            </w:pPr>
          </w:p>
        </w:tc>
      </w:tr>
      <w:tr w:rsidR="00923BAC" w:rsidTr="00913E7D">
        <w:trPr>
          <w:trHeight w:val="935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Tijd: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Realisatie:</w:t>
            </w:r>
          </w:p>
          <w:p w:rsidR="00923BAC" w:rsidRDefault="00923BAC" w:rsidP="003D535F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Prognose:</w:t>
            </w: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923BAC">
            <w:pPr>
              <w:spacing w:after="160" w:line="259" w:lineRule="auto"/>
              <w:jc w:val="center"/>
            </w:pPr>
          </w:p>
        </w:tc>
      </w:tr>
      <w:tr w:rsidR="00923BAC" w:rsidTr="00913E7D">
        <w:trPr>
          <w:trHeight w:val="935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Kwaliteit: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Realisatie:</w:t>
            </w:r>
          </w:p>
          <w:p w:rsidR="00923BAC" w:rsidRDefault="00923BAC" w:rsidP="003D535F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Prognose:</w:t>
            </w: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923BAC">
            <w:pPr>
              <w:spacing w:after="160" w:line="259" w:lineRule="auto"/>
              <w:jc w:val="center"/>
            </w:pPr>
          </w:p>
        </w:tc>
      </w:tr>
      <w:tr w:rsidR="00923BAC" w:rsidTr="00913E7D">
        <w:trPr>
          <w:trHeight w:val="950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Organisatie: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Realisatie:</w:t>
            </w:r>
          </w:p>
          <w:p w:rsidR="00923BAC" w:rsidRDefault="00923BAC" w:rsidP="003D535F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Prognose:</w:t>
            </w: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923BAC">
            <w:pPr>
              <w:spacing w:after="160" w:line="259" w:lineRule="auto"/>
              <w:jc w:val="center"/>
            </w:pPr>
          </w:p>
        </w:tc>
      </w:tr>
      <w:tr w:rsidR="00923BAC" w:rsidTr="00913E7D">
        <w:trPr>
          <w:trHeight w:val="919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Communicatie: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Realisatie:</w:t>
            </w:r>
          </w:p>
          <w:p w:rsidR="00923BAC" w:rsidRDefault="00923BAC" w:rsidP="003D535F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Prognose:</w:t>
            </w: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923BAC">
            <w:pPr>
              <w:spacing w:after="160" w:line="259" w:lineRule="auto"/>
              <w:jc w:val="center"/>
            </w:pPr>
          </w:p>
        </w:tc>
      </w:tr>
      <w:tr w:rsidR="00923BAC" w:rsidTr="00913E7D">
        <w:trPr>
          <w:trHeight w:val="935"/>
        </w:trPr>
        <w:tc>
          <w:tcPr>
            <w:tcW w:w="2336" w:type="dxa"/>
          </w:tcPr>
          <w:p w:rsidR="00923BAC" w:rsidRPr="00923BAC" w:rsidRDefault="00923BAC" w:rsidP="00923BA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Risico’s: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Realisatie:</w:t>
            </w:r>
          </w:p>
          <w:p w:rsidR="00923BAC" w:rsidRDefault="00923BAC" w:rsidP="003D535F">
            <w:pPr>
              <w:spacing w:after="160" w:line="259" w:lineRule="auto"/>
            </w:pP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Begroting:</w:t>
            </w:r>
          </w:p>
        </w:tc>
        <w:tc>
          <w:tcPr>
            <w:tcW w:w="2336" w:type="dxa"/>
          </w:tcPr>
          <w:p w:rsidR="00923BAC" w:rsidRDefault="00923BAC" w:rsidP="003D535F">
            <w:pPr>
              <w:spacing w:after="160" w:line="259" w:lineRule="auto"/>
            </w:pPr>
            <w:r>
              <w:t>Prognose:</w:t>
            </w: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923BAC" w:rsidRDefault="00923BAC" w:rsidP="00923BAC">
            <w:pPr>
              <w:spacing w:after="160" w:line="259" w:lineRule="auto"/>
            </w:pPr>
            <w:r>
              <w:t>Toelichting:</w:t>
            </w:r>
          </w:p>
          <w:p w:rsidR="00923BAC" w:rsidRDefault="00923BAC" w:rsidP="00143044">
            <w:pPr>
              <w:spacing w:after="160" w:line="259" w:lineRule="auto"/>
            </w:pPr>
          </w:p>
        </w:tc>
      </w:tr>
      <w:tr w:rsidR="00923BAC" w:rsidTr="00913E7D">
        <w:trPr>
          <w:trHeight w:val="935"/>
        </w:trPr>
        <w:tc>
          <w:tcPr>
            <w:tcW w:w="9347" w:type="dxa"/>
            <w:gridSpan w:val="4"/>
          </w:tcPr>
          <w:p w:rsidR="00143044" w:rsidRDefault="00923BAC" w:rsidP="00923BA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Conclusie:</w:t>
            </w:r>
          </w:p>
          <w:p w:rsidR="00143044" w:rsidRPr="00923BAC" w:rsidRDefault="00143044" w:rsidP="00923BAC">
            <w:pPr>
              <w:spacing w:after="160" w:line="259" w:lineRule="auto"/>
              <w:rPr>
                <w:b/>
              </w:rPr>
            </w:pPr>
          </w:p>
        </w:tc>
      </w:tr>
    </w:tbl>
    <w:p w:rsidR="00923BAC" w:rsidRDefault="00923BAC">
      <w:pPr>
        <w:spacing w:after="160" w:line="259" w:lineRule="auto"/>
      </w:pPr>
    </w:p>
    <w:p w:rsidR="00355CB9" w:rsidRDefault="00355CB9" w:rsidP="00355CB9">
      <w:pPr>
        <w:spacing w:after="160" w:line="259" w:lineRule="auto"/>
      </w:pPr>
    </w:p>
    <w:sectPr w:rsidR="00355CB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0A" w:rsidRDefault="005C1E0A" w:rsidP="00B675DD">
      <w:r>
        <w:separator/>
      </w:r>
    </w:p>
  </w:endnote>
  <w:endnote w:type="continuationSeparator" w:id="0">
    <w:p w:rsidR="005C1E0A" w:rsidRDefault="005C1E0A" w:rsidP="00B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0A" w:rsidRDefault="005C1E0A" w:rsidP="00B675DD">
      <w:r>
        <w:separator/>
      </w:r>
    </w:p>
  </w:footnote>
  <w:footnote w:type="continuationSeparator" w:id="0">
    <w:p w:rsidR="005C1E0A" w:rsidRDefault="005C1E0A" w:rsidP="00B6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27"/>
    <w:rsid w:val="00141B62"/>
    <w:rsid w:val="00143044"/>
    <w:rsid w:val="002B60C9"/>
    <w:rsid w:val="00355CB9"/>
    <w:rsid w:val="005C1E0A"/>
    <w:rsid w:val="006C231D"/>
    <w:rsid w:val="00913E7D"/>
    <w:rsid w:val="00915A1F"/>
    <w:rsid w:val="00923BAC"/>
    <w:rsid w:val="009E0A8A"/>
    <w:rsid w:val="00A82A8C"/>
    <w:rsid w:val="00B675DD"/>
    <w:rsid w:val="00C22E27"/>
    <w:rsid w:val="00D25D84"/>
    <w:rsid w:val="00D81C48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6369"/>
  <w15:docId w15:val="{14CE5F78-832A-488F-90A0-927022E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2E27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2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22E27"/>
    <w:rPr>
      <w:color w:val="808080"/>
    </w:rPr>
  </w:style>
  <w:style w:type="paragraph" w:styleId="Eindnoottekst">
    <w:name w:val="endnote text"/>
    <w:basedOn w:val="Standaard"/>
    <w:link w:val="EindnoottekstChar"/>
    <w:uiPriority w:val="99"/>
    <w:unhideWhenUsed/>
    <w:rsid w:val="00B675D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B675DD"/>
    <w:rPr>
      <w:rFonts w:ascii="Gill Sans MT" w:eastAsia="Times New Roman" w:hAnsi="Gill Sans MT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675D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23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231D"/>
    <w:rPr>
      <w:rFonts w:ascii="Gill Sans MT" w:eastAsia="Times New Roman" w:hAnsi="Gill Sans MT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2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637F-B5BF-4A19-BDD0-7D833B3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der Kolk</dc:creator>
  <cp:keywords/>
  <dc:description/>
  <cp:lastModifiedBy>Gert van der Kolk</cp:lastModifiedBy>
  <cp:revision>5</cp:revision>
  <dcterms:created xsi:type="dcterms:W3CDTF">2018-04-11T09:18:00Z</dcterms:created>
  <dcterms:modified xsi:type="dcterms:W3CDTF">2018-04-12T09:35:00Z</dcterms:modified>
</cp:coreProperties>
</file>